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13" w:rsidRPr="00363CA9" w:rsidRDefault="00C26713" w:rsidP="00C26713">
      <w:pPr>
        <w:pStyle w:val="1"/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CA9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C26713" w:rsidRPr="007778D4" w:rsidRDefault="00C26713" w:rsidP="00C26713">
      <w:pPr>
        <w:jc w:val="center"/>
        <w:rPr>
          <w:b/>
          <w:sz w:val="28"/>
          <w:szCs w:val="28"/>
        </w:rPr>
      </w:pPr>
    </w:p>
    <w:p w:rsidR="00C26713" w:rsidRPr="00363CA9" w:rsidRDefault="00C26713" w:rsidP="00C26713">
      <w:pPr>
        <w:jc w:val="center"/>
        <w:rPr>
          <w:b/>
          <w:sz w:val="28"/>
          <w:szCs w:val="28"/>
        </w:rPr>
      </w:pPr>
      <w:r w:rsidRPr="00363CA9">
        <w:rPr>
          <w:b/>
          <w:sz w:val="28"/>
          <w:szCs w:val="28"/>
        </w:rPr>
        <w:t>ПОСТАНОВЛЕНИЕ</w:t>
      </w:r>
    </w:p>
    <w:p w:rsidR="00C26713" w:rsidRPr="007778D4" w:rsidRDefault="00C26713" w:rsidP="00C26713">
      <w:pPr>
        <w:jc w:val="center"/>
        <w:rPr>
          <w:sz w:val="28"/>
          <w:szCs w:val="28"/>
        </w:rPr>
      </w:pPr>
    </w:p>
    <w:p w:rsidR="00C26713" w:rsidRPr="007778D4" w:rsidRDefault="007778D4" w:rsidP="007778D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7778D4">
        <w:rPr>
          <w:sz w:val="28"/>
          <w:szCs w:val="28"/>
          <w:u w:val="single"/>
        </w:rPr>
        <w:t>20 ноября 2024 года</w:t>
      </w:r>
      <w:r>
        <w:rPr>
          <w:sz w:val="28"/>
          <w:szCs w:val="28"/>
        </w:rPr>
        <w:t xml:space="preserve">                                                                                  № </w:t>
      </w:r>
      <w:r w:rsidRPr="007778D4">
        <w:rPr>
          <w:sz w:val="28"/>
          <w:szCs w:val="28"/>
          <w:u w:val="single"/>
        </w:rPr>
        <w:t>756</w:t>
      </w:r>
    </w:p>
    <w:p w:rsidR="007778D4" w:rsidRDefault="007778D4" w:rsidP="007778D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</w:t>
      </w:r>
    </w:p>
    <w:p w:rsidR="007778D4" w:rsidRPr="007778D4" w:rsidRDefault="007778D4" w:rsidP="007778D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20"/>
      </w:tblGrid>
      <w:tr w:rsidR="00C26713" w:rsidRPr="00892044" w:rsidTr="000F5251">
        <w:tc>
          <w:tcPr>
            <w:tcW w:w="4820" w:type="dxa"/>
          </w:tcPr>
          <w:p w:rsidR="00C26713" w:rsidRPr="004E4349" w:rsidRDefault="00C26713" w:rsidP="000F5251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4C3FB9">
              <w:rPr>
                <w:sz w:val="28"/>
                <w:szCs w:val="28"/>
              </w:rPr>
              <w:t>О награждении Почетной грамотой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26713" w:rsidRDefault="00C26713" w:rsidP="00C26713">
      <w:pPr>
        <w:ind w:left="5040"/>
        <w:jc w:val="both"/>
        <w:rPr>
          <w:sz w:val="28"/>
          <w:szCs w:val="28"/>
        </w:rPr>
      </w:pPr>
    </w:p>
    <w:p w:rsidR="00D422DC" w:rsidRDefault="00D422DC" w:rsidP="00B360D1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>
        <w:rPr>
          <w:sz w:val="28"/>
          <w:szCs w:val="28"/>
        </w:rPr>
        <w:t>ходатайств</w:t>
      </w:r>
      <w:r w:rsidR="00975FE1">
        <w:rPr>
          <w:sz w:val="28"/>
          <w:szCs w:val="28"/>
        </w:rPr>
        <w:t>а Мэра города Омска, заместителя Председателя Омского городского Совета Саханя Д.А.,</w:t>
      </w:r>
      <w:r w:rsidR="00DE57CD">
        <w:rPr>
          <w:sz w:val="28"/>
          <w:szCs w:val="28"/>
        </w:rPr>
        <w:t xml:space="preserve"> </w:t>
      </w:r>
      <w:r>
        <w:rPr>
          <w:sz w:val="28"/>
        </w:rPr>
        <w:t>депутата Омского городского Совета по одноманда</w:t>
      </w:r>
      <w:r w:rsidR="00AC3A8E">
        <w:rPr>
          <w:sz w:val="28"/>
        </w:rPr>
        <w:t xml:space="preserve">тному избирательному округу </w:t>
      </w:r>
      <w:r w:rsidR="007B0BFC">
        <w:rPr>
          <w:sz w:val="28"/>
        </w:rPr>
        <w:t>№</w:t>
      </w:r>
      <w:bookmarkStart w:id="0" w:name="_GoBack"/>
      <w:bookmarkEnd w:id="0"/>
      <w:r w:rsidR="00AC3A8E">
        <w:rPr>
          <w:sz w:val="28"/>
        </w:rPr>
        <w:t xml:space="preserve"> </w:t>
      </w:r>
      <w:r w:rsidR="00975FE1">
        <w:rPr>
          <w:sz w:val="28"/>
        </w:rPr>
        <w:t>24</w:t>
      </w:r>
      <w:r w:rsidR="001F3EBC">
        <w:rPr>
          <w:sz w:val="28"/>
        </w:rPr>
        <w:t xml:space="preserve"> </w:t>
      </w:r>
      <w:r w:rsidR="00975FE1">
        <w:rPr>
          <w:sz w:val="28"/>
        </w:rPr>
        <w:t>Астафьева М.А., депутата Омского городского Совета</w:t>
      </w:r>
      <w:proofErr w:type="gramEnd"/>
      <w:r w:rsidR="00975FE1">
        <w:rPr>
          <w:sz w:val="28"/>
        </w:rPr>
        <w:t xml:space="preserve"> по одном</w:t>
      </w:r>
      <w:r w:rsidR="00AC3A8E">
        <w:rPr>
          <w:sz w:val="28"/>
        </w:rPr>
        <w:t xml:space="preserve">андатному избирательному округу </w:t>
      </w:r>
      <w:r w:rsidR="00975FE1">
        <w:rPr>
          <w:sz w:val="28"/>
        </w:rPr>
        <w:t xml:space="preserve">№ 33 Концедалова М.С., </w:t>
      </w:r>
      <w:r>
        <w:rPr>
          <w:sz w:val="28"/>
        </w:rPr>
        <w:t>Омский городской Совет ПОСТАНОВЛЯЕТ:</w:t>
      </w:r>
    </w:p>
    <w:p w:rsidR="00975FE1" w:rsidRDefault="00975FE1" w:rsidP="00975FE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D422DC" w:rsidRPr="00DE57CD">
        <w:rPr>
          <w:szCs w:val="28"/>
        </w:rPr>
        <w:t xml:space="preserve">За </w:t>
      </w:r>
      <w:r>
        <w:rPr>
          <w:szCs w:val="28"/>
        </w:rPr>
        <w:t>безупречную муниципальную службу и в связи с 30-лети</w:t>
      </w:r>
      <w:r w:rsidR="00E22193">
        <w:rPr>
          <w:szCs w:val="28"/>
        </w:rPr>
        <w:t>е</w:t>
      </w:r>
      <w:r>
        <w:rPr>
          <w:szCs w:val="28"/>
        </w:rPr>
        <w:t xml:space="preserve">м со дня основания Омского городского Совета </w:t>
      </w:r>
      <w:r w:rsidR="00D422DC" w:rsidRPr="00DE57CD">
        <w:rPr>
          <w:szCs w:val="28"/>
        </w:rPr>
        <w:t>наградить Почетной грамотой Омского городского Совета</w:t>
      </w:r>
      <w:r>
        <w:rPr>
          <w:szCs w:val="28"/>
        </w:rPr>
        <w:t>:</w:t>
      </w:r>
    </w:p>
    <w:p w:rsidR="00975FE1" w:rsidRPr="00975FE1" w:rsidRDefault="00975FE1" w:rsidP="00975FE1">
      <w:pPr>
        <w:pStyle w:val="a5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- Баланова Олега Юрьевича, заместителя Мэра города Омска, директора департамента правового обеспечения и муниципальной службы Администрации города Омска;</w:t>
      </w:r>
    </w:p>
    <w:p w:rsidR="00975FE1" w:rsidRDefault="0003555A" w:rsidP="00975FE1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75FE1">
        <w:rPr>
          <w:szCs w:val="28"/>
        </w:rPr>
        <w:t> Воронову Тат</w:t>
      </w:r>
      <w:r w:rsidR="00AC3A8E">
        <w:rPr>
          <w:szCs w:val="28"/>
        </w:rPr>
        <w:t xml:space="preserve">ьяну Анатольевну, консультанта </w:t>
      </w:r>
      <w:r w:rsidR="00975FE1">
        <w:rPr>
          <w:szCs w:val="28"/>
        </w:rPr>
        <w:t>общего отдела управления обеспечения Омского городского Совета.</w:t>
      </w:r>
    </w:p>
    <w:p w:rsidR="00975FE1" w:rsidRDefault="00975FE1" w:rsidP="00975FE1">
      <w:pPr>
        <w:pStyle w:val="a5"/>
        <w:ind w:firstLine="709"/>
        <w:jc w:val="both"/>
        <w:rPr>
          <w:szCs w:val="28"/>
          <w:lang w:eastAsia="ru-RU"/>
        </w:rPr>
      </w:pPr>
      <w:r w:rsidRPr="00975FE1">
        <w:rPr>
          <w:rFonts w:eastAsia="Times New Roman" w:cs="Times New Roman"/>
          <w:szCs w:val="28"/>
          <w:lang w:eastAsia="ru-RU"/>
        </w:rPr>
        <w:t>2. </w:t>
      </w:r>
      <w:r w:rsidRPr="00975FE1">
        <w:rPr>
          <w:szCs w:val="28"/>
          <w:lang w:eastAsia="ru-RU"/>
        </w:rPr>
        <w:t xml:space="preserve">За безупречную муниципальную службу и в связи с юбилеем </w:t>
      </w:r>
      <w:r w:rsidRPr="00975FE1">
        <w:rPr>
          <w:szCs w:val="28"/>
        </w:rPr>
        <w:t>наградить Почетной грамотой Омского городского Совета</w:t>
      </w:r>
      <w:r>
        <w:rPr>
          <w:szCs w:val="28"/>
        </w:rPr>
        <w:t xml:space="preserve"> </w:t>
      </w:r>
      <w:r w:rsidRPr="00975FE1">
        <w:rPr>
          <w:szCs w:val="28"/>
          <w:lang w:eastAsia="ru-RU"/>
        </w:rPr>
        <w:t>Черницеву Оксану Петровну, начальника управления-инспектора Контрольно-счетной палаты города Омска.</w:t>
      </w:r>
    </w:p>
    <w:p w:rsidR="0003555A" w:rsidRPr="0003555A" w:rsidRDefault="006E67FF" w:rsidP="0003555A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55A">
        <w:rPr>
          <w:sz w:val="28"/>
          <w:szCs w:val="28"/>
        </w:rPr>
        <w:t>3. </w:t>
      </w:r>
      <w:r w:rsidR="0003555A">
        <w:rPr>
          <w:rFonts w:eastAsia="Calibri"/>
          <w:sz w:val="28"/>
          <w:szCs w:val="28"/>
        </w:rPr>
        <w:t>З</w:t>
      </w:r>
      <w:r w:rsidR="0003555A" w:rsidRPr="0003555A">
        <w:rPr>
          <w:rFonts w:eastAsia="Calibri"/>
          <w:sz w:val="28"/>
          <w:szCs w:val="28"/>
        </w:rPr>
        <w:t xml:space="preserve">а весомый вклад в образовательное развитие города Омска </w:t>
      </w:r>
      <w:r w:rsidR="0003555A" w:rsidRPr="00975FE1">
        <w:rPr>
          <w:sz w:val="28"/>
          <w:szCs w:val="28"/>
        </w:rPr>
        <w:t>наградить Почетной грамотой Омского городского Совета</w:t>
      </w:r>
      <w:r w:rsidR="0003555A">
        <w:rPr>
          <w:szCs w:val="28"/>
        </w:rPr>
        <w:t xml:space="preserve"> </w:t>
      </w:r>
      <w:r w:rsidR="0003555A" w:rsidRPr="0003555A">
        <w:rPr>
          <w:rFonts w:eastAsia="Calibri"/>
          <w:sz w:val="28"/>
          <w:szCs w:val="28"/>
        </w:rPr>
        <w:t>работников бюджетного общеобразовательного учреждения города Омска «Сред</w:t>
      </w:r>
      <w:r w:rsidR="00F500CD">
        <w:rPr>
          <w:rFonts w:eastAsia="Calibri"/>
          <w:sz w:val="28"/>
          <w:szCs w:val="28"/>
        </w:rPr>
        <w:t xml:space="preserve">няя общеобразовательная школа № </w:t>
      </w:r>
      <w:r w:rsidR="0003555A" w:rsidRPr="0003555A">
        <w:rPr>
          <w:rFonts w:eastAsia="Calibri"/>
          <w:sz w:val="28"/>
          <w:szCs w:val="28"/>
        </w:rPr>
        <w:t>142»:</w:t>
      </w:r>
    </w:p>
    <w:p w:rsidR="0003555A" w:rsidRPr="0003555A" w:rsidRDefault="0003555A" w:rsidP="0003555A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55A">
        <w:rPr>
          <w:rFonts w:eastAsia="Calibri"/>
          <w:sz w:val="28"/>
          <w:szCs w:val="28"/>
        </w:rPr>
        <w:t>- Сергиенко Ирину Вячеславовну, учителя начальных классов;</w:t>
      </w:r>
    </w:p>
    <w:p w:rsidR="0003555A" w:rsidRPr="0003555A" w:rsidRDefault="0003555A" w:rsidP="0003555A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55A">
        <w:rPr>
          <w:rFonts w:eastAsia="Calibri"/>
          <w:sz w:val="28"/>
          <w:szCs w:val="28"/>
        </w:rPr>
        <w:t>- Смищук Людмилу Александровну, заместителя директора;</w:t>
      </w:r>
    </w:p>
    <w:p w:rsidR="0003555A" w:rsidRPr="0003555A" w:rsidRDefault="0003555A" w:rsidP="0003555A">
      <w:pPr>
        <w:tabs>
          <w:tab w:val="left" w:pos="644"/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3555A">
        <w:rPr>
          <w:rFonts w:eastAsia="Calibri"/>
          <w:sz w:val="28"/>
          <w:szCs w:val="28"/>
        </w:rPr>
        <w:t>- Филиппову Людмилу Владиславовну, учителя математики.</w:t>
      </w:r>
    </w:p>
    <w:p w:rsidR="00D422DC" w:rsidRDefault="006E67FF" w:rsidP="00B360D1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D422DC">
        <w:rPr>
          <w:sz w:val="28"/>
        </w:rPr>
        <w:t xml:space="preserve">. Настоящее Постановление подлежит официальному опубликованию. </w:t>
      </w:r>
    </w:p>
    <w:p w:rsidR="00D422DC" w:rsidRPr="00714D3D" w:rsidRDefault="006E67FF" w:rsidP="00B360D1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D422DC">
        <w:rPr>
          <w:sz w:val="28"/>
        </w:rPr>
        <w:t>. Контроль за исполнением настоящего Постановления возложить на Председателя Омского городского Совета В.В. Корбута.</w:t>
      </w:r>
    </w:p>
    <w:p w:rsidR="00D422DC" w:rsidRDefault="00D422DC" w:rsidP="00D422DC">
      <w:pPr>
        <w:ind w:firstLine="720"/>
        <w:jc w:val="both"/>
        <w:rPr>
          <w:sz w:val="28"/>
          <w:szCs w:val="28"/>
        </w:rPr>
      </w:pPr>
    </w:p>
    <w:p w:rsidR="00D422DC" w:rsidRDefault="00D422DC" w:rsidP="00D422DC">
      <w:pPr>
        <w:rPr>
          <w:sz w:val="28"/>
        </w:rPr>
      </w:pPr>
      <w:r>
        <w:rPr>
          <w:sz w:val="28"/>
        </w:rPr>
        <w:t>Председатель Омского</w:t>
      </w:r>
    </w:p>
    <w:p w:rsidR="00441E7B" w:rsidRDefault="00D422DC" w:rsidP="00AA0D90">
      <w:r>
        <w:rPr>
          <w:sz w:val="28"/>
        </w:rPr>
        <w:t>городского Совета                                                                                В.В. Корбут</w:t>
      </w:r>
    </w:p>
    <w:sectPr w:rsidR="00441E7B" w:rsidSect="007778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171"/>
    <w:multiLevelType w:val="hybridMultilevel"/>
    <w:tmpl w:val="528EA7A6"/>
    <w:lvl w:ilvl="0" w:tplc="43CC4952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17D89"/>
    <w:multiLevelType w:val="hybridMultilevel"/>
    <w:tmpl w:val="7152C2A6"/>
    <w:lvl w:ilvl="0" w:tplc="43CC4952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13"/>
    <w:rsid w:val="00012610"/>
    <w:rsid w:val="00027452"/>
    <w:rsid w:val="0003555A"/>
    <w:rsid w:val="00077060"/>
    <w:rsid w:val="00183803"/>
    <w:rsid w:val="00196612"/>
    <w:rsid w:val="001F3EBC"/>
    <w:rsid w:val="00211E2E"/>
    <w:rsid w:val="003267D1"/>
    <w:rsid w:val="003959F9"/>
    <w:rsid w:val="00441E7B"/>
    <w:rsid w:val="00545CA7"/>
    <w:rsid w:val="005D5AF0"/>
    <w:rsid w:val="006E67FF"/>
    <w:rsid w:val="007579D7"/>
    <w:rsid w:val="007778D4"/>
    <w:rsid w:val="007B0BFC"/>
    <w:rsid w:val="00961FB0"/>
    <w:rsid w:val="00975FE1"/>
    <w:rsid w:val="00A73C6E"/>
    <w:rsid w:val="00AA0D90"/>
    <w:rsid w:val="00AC3A8E"/>
    <w:rsid w:val="00B360D1"/>
    <w:rsid w:val="00B655A6"/>
    <w:rsid w:val="00BE370D"/>
    <w:rsid w:val="00C26713"/>
    <w:rsid w:val="00D422DC"/>
    <w:rsid w:val="00D50EB8"/>
    <w:rsid w:val="00DE57CD"/>
    <w:rsid w:val="00E22193"/>
    <w:rsid w:val="00F31503"/>
    <w:rsid w:val="00F5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7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713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7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671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rsid w:val="00C26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713"/>
    <w:pPr>
      <w:ind w:left="720"/>
      <w:contextualSpacing/>
    </w:pPr>
  </w:style>
  <w:style w:type="paragraph" w:styleId="a5">
    <w:name w:val="No Spacing"/>
    <w:link w:val="a6"/>
    <w:uiPriority w:val="1"/>
    <w:qFormat/>
    <w:rsid w:val="00DE57C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DE57CD"/>
    <w:rPr>
      <w:rFonts w:ascii="Times New Roman" w:hAnsi="Times New Roman"/>
      <w:sz w:val="28"/>
    </w:rPr>
  </w:style>
  <w:style w:type="paragraph" w:customStyle="1" w:styleId="11">
    <w:name w:val="Без интервала1"/>
    <w:qFormat/>
    <w:rsid w:val="00975F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Шигаева Алла Петровна</dc:creator>
  <cp:lastModifiedBy>Лылова Алефтина Нестеровна</cp:lastModifiedBy>
  <cp:revision>17</cp:revision>
  <dcterms:created xsi:type="dcterms:W3CDTF">2024-11-02T07:28:00Z</dcterms:created>
  <dcterms:modified xsi:type="dcterms:W3CDTF">2024-11-20T06:25:00Z</dcterms:modified>
</cp:coreProperties>
</file>